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3F" w:rsidRPr="006126C6" w:rsidRDefault="00EA2C3F" w:rsidP="00EA2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</w:pPr>
      <w:r w:rsidRPr="006126C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ru-RU"/>
        </w:rPr>
        <w:t>БЕЗОПАСНОСТЬ ПРИ ТЕРРОРИСТИЧЕСКИХ АКТАХ</w:t>
      </w:r>
    </w:p>
    <w:p w:rsidR="00EA2C3F" w:rsidRPr="006126C6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</w:p>
    <w:p w:rsidR="00EA2C3F" w:rsidRPr="00EA2C3F" w:rsidRDefault="00EA2C3F" w:rsidP="006126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 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61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bookmarkStart w:id="0" w:name="_GoBack"/>
      <w:bookmarkEnd w:id="0"/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вас взяли в заложники или похитили, рекомендуем придерживаться следующих правил поведения: - самое главное: не поддавайтесь панике;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допускайте действий, которые могут спровоцировать нападающих к применению оружия и привести к человеческим жертвам;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переносите лишения, оскорбления и унижения, не смотрите в глаза преступникам, не ведите себя вызывающе;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совершение любых действий (сесть, встать, попить, сходить в туалет) спрашивайте разрешение;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если вы ранены, постарайтесь не двигаться, этим вы сократите потерю крови.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ваша цель – остаться в живых.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время проведения спецслужбами операции по вашему освобождению неукоснительно соблюдайте такие правила: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лежите на полу лицом вниз, голову закройте руками и не двигайтесь;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 в коем случае не бегите навстречу сотрудникам спецслужб, это опасно;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есть возможность, держитесь подальше от проемов дверей и окон.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Если вы обнаружили подозрительный предмет, который может оказаться взрывным устройством</w:t>
      </w:r>
      <w:proofErr w:type="gramStart"/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 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милицию по телефону «02» или в службу спасения «01». 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перечисленных случаях: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трогайте, не вскрывайте и не передвигайте находку;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зафиксируйте время обнаружения находки;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отойдите как можно дальше от опасной находки;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 дождитесь прибытия оперативно-следственной группы;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 забывайте, что вы являетесь самым важным очевидцем. Помните: внешний вид предмета может скрывать его настоящее назначение.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 Ребята! Вы ознакомились с основными правилами безопасного поведения.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формулу безопасности, которая заключается в следующем: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предвидеть опасность;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 возможности избегать ее;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– действовать решительно и четко;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бороться до последнего.</w:t>
      </w:r>
    </w:p>
    <w:p w:rsidR="00EA2C3F" w:rsidRPr="00EA2C3F" w:rsidRDefault="00EA2C3F" w:rsidP="00EA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(всеми возможными способами) просить о помощи и самому ее оказывать. При любой чрезвычайной ситуации звоните в службу спасения по телефону «01». Спасатели всегда придут к вам на помощь!</w:t>
      </w:r>
    </w:p>
    <w:p w:rsidR="004005CB" w:rsidRPr="00EA2C3F" w:rsidRDefault="004005CB">
      <w:pPr>
        <w:rPr>
          <w:rFonts w:ascii="Times New Roman" w:hAnsi="Times New Roman" w:cs="Times New Roman"/>
          <w:sz w:val="24"/>
          <w:szCs w:val="24"/>
        </w:rPr>
      </w:pPr>
    </w:p>
    <w:sectPr w:rsidR="004005CB" w:rsidRPr="00EA2C3F" w:rsidSect="0040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C3F"/>
    <w:rsid w:val="004005CB"/>
    <w:rsid w:val="006126C6"/>
    <w:rsid w:val="00E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</cp:revision>
  <dcterms:created xsi:type="dcterms:W3CDTF">2014-09-21T15:59:00Z</dcterms:created>
  <dcterms:modified xsi:type="dcterms:W3CDTF">2019-07-05T06:14:00Z</dcterms:modified>
</cp:coreProperties>
</file>